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DDC4" w14:textId="77777777" w:rsidR="00303E49" w:rsidRDefault="00303E49">
      <w:pPr>
        <w:jc w:val="center"/>
        <w:rPr>
          <w:b/>
          <w:sz w:val="26"/>
          <w:szCs w:val="26"/>
        </w:rPr>
      </w:pPr>
    </w:p>
    <w:p w14:paraId="316E3265" w14:textId="3A6E7E10" w:rsidR="00303E49" w:rsidRDefault="00303E49">
      <w:pPr>
        <w:jc w:val="center"/>
        <w:rPr>
          <w:b/>
          <w:sz w:val="26"/>
          <w:szCs w:val="26"/>
        </w:rPr>
      </w:pPr>
      <w:r>
        <w:rPr>
          <w:b/>
          <w:bCs/>
          <w:noProof/>
        </w:rPr>
        <w:drawing>
          <wp:inline distT="0" distB="0" distL="0" distR="0" wp14:anchorId="0FD052DF" wp14:editId="4607F5D3">
            <wp:extent cx="1572768" cy="1395197"/>
            <wp:effectExtent l="0" t="0" r="254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1587913" cy="1408632"/>
                    </a:xfrm>
                    <a:prstGeom prst="rect">
                      <a:avLst/>
                    </a:prstGeom>
                  </pic:spPr>
                </pic:pic>
              </a:graphicData>
            </a:graphic>
          </wp:inline>
        </w:drawing>
      </w:r>
    </w:p>
    <w:p w14:paraId="3BE7008F" w14:textId="77777777" w:rsidR="00303E49" w:rsidRDefault="00303E49">
      <w:pPr>
        <w:jc w:val="center"/>
        <w:rPr>
          <w:b/>
          <w:sz w:val="26"/>
          <w:szCs w:val="26"/>
        </w:rPr>
      </w:pPr>
    </w:p>
    <w:p w14:paraId="00000002" w14:textId="1003EE1C" w:rsidR="002B2CF1" w:rsidRPr="00303E49" w:rsidRDefault="00F65484" w:rsidP="00303E49">
      <w:pPr>
        <w:jc w:val="center"/>
        <w:rPr>
          <w:rFonts w:asciiTheme="majorHAnsi" w:hAnsiTheme="majorHAnsi" w:cstheme="majorHAnsi"/>
          <w:b/>
          <w:sz w:val="36"/>
          <w:szCs w:val="36"/>
        </w:rPr>
      </w:pPr>
      <w:r w:rsidRPr="00303E49">
        <w:rPr>
          <w:rFonts w:asciiTheme="majorHAnsi" w:hAnsiTheme="majorHAnsi" w:cstheme="majorHAnsi"/>
          <w:b/>
          <w:sz w:val="36"/>
          <w:szCs w:val="36"/>
        </w:rPr>
        <w:t xml:space="preserve">FICHE DE POSTE WALKER : </w:t>
      </w:r>
    </w:p>
    <w:p w14:paraId="00000003" w14:textId="01D27341" w:rsidR="002B2CF1" w:rsidRPr="00303E49" w:rsidRDefault="00F65484" w:rsidP="00303E49">
      <w:pPr>
        <w:jc w:val="center"/>
        <w:rPr>
          <w:rFonts w:asciiTheme="majorHAnsi" w:hAnsiTheme="majorHAnsi" w:cstheme="majorHAnsi"/>
        </w:rPr>
      </w:pPr>
      <w:r w:rsidRPr="00303E49">
        <w:rPr>
          <w:rFonts w:asciiTheme="majorHAnsi" w:hAnsiTheme="majorHAnsi" w:cstheme="majorHAnsi"/>
          <w:u w:val="single"/>
        </w:rPr>
        <w:t xml:space="preserve">Intitulé du poste </w:t>
      </w:r>
      <w:r w:rsidRPr="00303E49">
        <w:rPr>
          <w:rFonts w:asciiTheme="majorHAnsi" w:hAnsiTheme="majorHAnsi" w:cstheme="majorHAnsi"/>
        </w:rPr>
        <w:t>: Livreur Walker</w:t>
      </w:r>
    </w:p>
    <w:p w14:paraId="00000004" w14:textId="77777777" w:rsidR="002B2CF1" w:rsidRPr="00303E49" w:rsidRDefault="00F65484" w:rsidP="00303E49">
      <w:pPr>
        <w:jc w:val="center"/>
        <w:rPr>
          <w:rFonts w:asciiTheme="majorHAnsi" w:hAnsiTheme="majorHAnsi" w:cstheme="majorHAnsi"/>
        </w:rPr>
      </w:pPr>
      <w:r w:rsidRPr="00303E49">
        <w:rPr>
          <w:rFonts w:asciiTheme="majorHAnsi" w:hAnsiTheme="majorHAnsi" w:cstheme="majorHAnsi"/>
          <w:u w:val="single"/>
        </w:rPr>
        <w:t xml:space="preserve">Type de contrat : </w:t>
      </w:r>
      <w:r w:rsidRPr="00303E49">
        <w:rPr>
          <w:rFonts w:asciiTheme="majorHAnsi" w:hAnsiTheme="majorHAnsi" w:cstheme="majorHAnsi"/>
        </w:rPr>
        <w:t>CDI à temps complet (35H)</w:t>
      </w:r>
    </w:p>
    <w:p w14:paraId="2F762F11" w14:textId="07B733D1" w:rsidR="00303E49" w:rsidRPr="00303E49" w:rsidRDefault="00F65484" w:rsidP="00303E49">
      <w:pPr>
        <w:jc w:val="center"/>
        <w:rPr>
          <w:rFonts w:asciiTheme="majorHAnsi" w:hAnsiTheme="majorHAnsi" w:cstheme="majorHAnsi"/>
        </w:rPr>
      </w:pPr>
      <w:r w:rsidRPr="00303E49">
        <w:rPr>
          <w:rFonts w:asciiTheme="majorHAnsi" w:hAnsiTheme="majorHAnsi" w:cstheme="majorHAnsi"/>
          <w:u w:val="single"/>
        </w:rPr>
        <w:t>Statut :</w:t>
      </w:r>
      <w:r w:rsidRPr="00303E49">
        <w:rPr>
          <w:rFonts w:asciiTheme="majorHAnsi" w:hAnsiTheme="majorHAnsi" w:cstheme="majorHAnsi"/>
        </w:rPr>
        <w:t xml:space="preserve"> Salarié (</w:t>
      </w:r>
      <w:r w:rsidR="00303E49">
        <w:rPr>
          <w:rFonts w:asciiTheme="majorHAnsi" w:hAnsiTheme="majorHAnsi" w:cstheme="majorHAnsi"/>
        </w:rPr>
        <w:t>l</w:t>
      </w:r>
      <w:r w:rsidRPr="00303E49">
        <w:rPr>
          <w:rFonts w:asciiTheme="majorHAnsi" w:hAnsiTheme="majorHAnsi" w:cstheme="majorHAnsi"/>
        </w:rPr>
        <w:t xml:space="preserve">e </w:t>
      </w:r>
      <w:proofErr w:type="spellStart"/>
      <w:r w:rsidRPr="00303E49">
        <w:rPr>
          <w:rFonts w:asciiTheme="majorHAnsi" w:hAnsiTheme="majorHAnsi" w:cstheme="majorHAnsi"/>
        </w:rPr>
        <w:t>walker</w:t>
      </w:r>
      <w:proofErr w:type="spellEnd"/>
      <w:r w:rsidRPr="00303E49">
        <w:rPr>
          <w:rFonts w:asciiTheme="majorHAnsi" w:hAnsiTheme="majorHAnsi" w:cstheme="majorHAnsi"/>
        </w:rPr>
        <w:t xml:space="preserve"> n’est pas un </w:t>
      </w:r>
      <w:r w:rsidR="00303E49" w:rsidRPr="00303E49">
        <w:rPr>
          <w:rFonts w:asciiTheme="majorHAnsi" w:hAnsiTheme="majorHAnsi" w:cstheme="majorHAnsi"/>
        </w:rPr>
        <w:t>autoentrepreneur</w:t>
      </w:r>
      <w:r w:rsidRPr="00303E49">
        <w:rPr>
          <w:rFonts w:asciiTheme="majorHAnsi" w:hAnsiTheme="majorHAnsi" w:cstheme="majorHAnsi"/>
        </w:rPr>
        <w:t>)</w:t>
      </w:r>
    </w:p>
    <w:p w14:paraId="00000006" w14:textId="5E64A7F4" w:rsidR="002B2CF1" w:rsidRPr="00303E49" w:rsidRDefault="00F65484" w:rsidP="00303E49">
      <w:pPr>
        <w:jc w:val="center"/>
        <w:rPr>
          <w:rFonts w:asciiTheme="majorHAnsi" w:hAnsiTheme="majorHAnsi" w:cstheme="majorHAnsi"/>
        </w:rPr>
      </w:pPr>
      <w:r w:rsidRPr="00303E49">
        <w:rPr>
          <w:rFonts w:asciiTheme="majorHAnsi" w:hAnsiTheme="majorHAnsi" w:cstheme="majorHAnsi"/>
          <w:u w:val="single"/>
        </w:rPr>
        <w:t xml:space="preserve">Localisation du poste </w:t>
      </w:r>
      <w:r w:rsidRPr="00303E49">
        <w:rPr>
          <w:rFonts w:asciiTheme="majorHAnsi" w:hAnsiTheme="majorHAnsi" w:cstheme="majorHAnsi"/>
        </w:rPr>
        <w:t>: Paris (6,7,14,15)</w:t>
      </w:r>
    </w:p>
    <w:p w14:paraId="00000007" w14:textId="1A4B861C" w:rsidR="002B2CF1" w:rsidRPr="00303E49" w:rsidRDefault="00F65484" w:rsidP="00303E49">
      <w:pPr>
        <w:jc w:val="center"/>
        <w:rPr>
          <w:rFonts w:asciiTheme="majorHAnsi" w:hAnsiTheme="majorHAnsi" w:cstheme="majorHAnsi"/>
        </w:rPr>
      </w:pPr>
      <w:r w:rsidRPr="00303E49">
        <w:rPr>
          <w:rFonts w:asciiTheme="majorHAnsi" w:hAnsiTheme="majorHAnsi" w:cstheme="majorHAnsi"/>
          <w:u w:val="single"/>
        </w:rPr>
        <w:t>Date de d’entrée :</w:t>
      </w:r>
      <w:r w:rsidRPr="00303E49">
        <w:rPr>
          <w:rFonts w:asciiTheme="majorHAnsi" w:hAnsiTheme="majorHAnsi" w:cstheme="majorHAnsi"/>
        </w:rPr>
        <w:t xml:space="preserve"> Date de début souhaité</w:t>
      </w:r>
    </w:p>
    <w:p w14:paraId="00000008" w14:textId="03DCA039" w:rsidR="002B2CF1" w:rsidRPr="00303E49" w:rsidRDefault="00F65484" w:rsidP="00303E49">
      <w:pPr>
        <w:jc w:val="center"/>
        <w:rPr>
          <w:rFonts w:asciiTheme="majorHAnsi" w:hAnsiTheme="majorHAnsi" w:cstheme="majorHAnsi"/>
        </w:rPr>
      </w:pPr>
      <w:r w:rsidRPr="00303E49">
        <w:rPr>
          <w:rFonts w:asciiTheme="majorHAnsi" w:hAnsiTheme="majorHAnsi" w:cstheme="majorHAnsi"/>
          <w:u w:val="single"/>
        </w:rPr>
        <w:t>Rémunération :</w:t>
      </w:r>
      <w:r w:rsidRPr="00303E49">
        <w:rPr>
          <w:rFonts w:asciiTheme="majorHAnsi" w:hAnsiTheme="majorHAnsi" w:cstheme="majorHAnsi"/>
        </w:rPr>
        <w:t xml:space="preserve"> 1350 et 1400 euros net (indemnités de repas comprises</w:t>
      </w:r>
      <w:r w:rsidR="00303E49">
        <w:rPr>
          <w:rFonts w:asciiTheme="majorHAnsi" w:hAnsiTheme="majorHAnsi" w:cstheme="majorHAnsi"/>
        </w:rPr>
        <w:t>)</w:t>
      </w:r>
    </w:p>
    <w:p w14:paraId="00000009" w14:textId="77777777" w:rsidR="002B2CF1" w:rsidRPr="00303E49" w:rsidRDefault="00F65484" w:rsidP="00303E49">
      <w:pPr>
        <w:jc w:val="center"/>
        <w:rPr>
          <w:rFonts w:asciiTheme="majorHAnsi" w:hAnsiTheme="majorHAnsi" w:cstheme="majorHAnsi"/>
        </w:rPr>
      </w:pPr>
      <w:r w:rsidRPr="00303E49">
        <w:rPr>
          <w:rFonts w:asciiTheme="majorHAnsi" w:hAnsiTheme="majorHAnsi" w:cstheme="majorHAnsi"/>
          <w:u w:val="single"/>
        </w:rPr>
        <w:t>Supérieur hiérarchique</w:t>
      </w:r>
      <w:r w:rsidRPr="00303E49">
        <w:rPr>
          <w:rFonts w:asciiTheme="majorHAnsi" w:hAnsiTheme="majorHAnsi" w:cstheme="majorHAnsi"/>
        </w:rPr>
        <w:t xml:space="preserve"> : Babacar Diallo - Manager</w:t>
      </w:r>
    </w:p>
    <w:p w14:paraId="0000000A" w14:textId="77777777" w:rsidR="002B2CF1" w:rsidRPr="00303E49" w:rsidRDefault="002B2CF1">
      <w:pPr>
        <w:rPr>
          <w:rFonts w:asciiTheme="majorHAnsi" w:hAnsiTheme="majorHAnsi" w:cstheme="majorHAnsi"/>
        </w:rPr>
      </w:pPr>
    </w:p>
    <w:p w14:paraId="7D347191" w14:textId="2A693564" w:rsidR="00303E49" w:rsidRDefault="00303E49" w:rsidP="00303E49">
      <w:pPr>
        <w:jc w:val="center"/>
        <w:rPr>
          <w:rFonts w:ascii="Calibri" w:hAnsi="Calibri" w:cs="Calibri"/>
          <w:b/>
          <w:iCs/>
          <w:sz w:val="28"/>
          <w:szCs w:val="28"/>
          <w:u w:val="single"/>
        </w:rPr>
      </w:pPr>
      <w:r w:rsidRPr="00327534">
        <w:rPr>
          <w:rFonts w:ascii="Calibri" w:hAnsi="Calibri" w:cs="Calibri"/>
          <w:b/>
          <w:iCs/>
          <w:sz w:val="28"/>
          <w:szCs w:val="28"/>
          <w:u w:val="single"/>
        </w:rPr>
        <w:t>Le poste</w:t>
      </w:r>
    </w:p>
    <w:p w14:paraId="213212E6" w14:textId="190BC5AB" w:rsidR="00303E49" w:rsidRDefault="00303E49" w:rsidP="00303E49">
      <w:pPr>
        <w:jc w:val="center"/>
        <w:rPr>
          <w:rFonts w:ascii="Calibri" w:hAnsi="Calibri" w:cs="Calibri"/>
          <w:b/>
          <w:iCs/>
          <w:sz w:val="28"/>
          <w:szCs w:val="28"/>
          <w:u w:val="single"/>
        </w:rPr>
      </w:pPr>
    </w:p>
    <w:p w14:paraId="7EB46BE1" w14:textId="77777777" w:rsidR="00303E49" w:rsidRPr="00327534" w:rsidRDefault="00303E49" w:rsidP="00303E49">
      <w:pPr>
        <w:jc w:val="center"/>
        <w:rPr>
          <w:rFonts w:ascii="Calibri" w:hAnsi="Calibri" w:cs="Calibri"/>
          <w:u w:val="single"/>
        </w:rPr>
      </w:pPr>
      <w:r w:rsidRPr="00327534">
        <w:rPr>
          <w:rFonts w:ascii="Calibri" w:hAnsi="Calibri" w:cs="Calibri"/>
          <w:u w:val="single"/>
        </w:rPr>
        <w:t>DESCRIPTION DU POSTE :</w:t>
      </w:r>
    </w:p>
    <w:p w14:paraId="0000000C" w14:textId="77777777" w:rsidR="002B2CF1" w:rsidRPr="00303E49" w:rsidRDefault="002B2CF1">
      <w:pPr>
        <w:rPr>
          <w:rFonts w:asciiTheme="majorHAnsi" w:hAnsiTheme="majorHAnsi" w:cstheme="majorHAnsi"/>
        </w:rPr>
      </w:pPr>
    </w:p>
    <w:p w14:paraId="0000000F" w14:textId="6D36F617" w:rsidR="002B2CF1" w:rsidRPr="00303E49" w:rsidRDefault="00F65484" w:rsidP="00303E49">
      <w:pPr>
        <w:jc w:val="center"/>
        <w:rPr>
          <w:rFonts w:asciiTheme="majorHAnsi" w:hAnsiTheme="majorHAnsi" w:cstheme="majorHAnsi"/>
        </w:rPr>
      </w:pPr>
      <w:r w:rsidRPr="00303E49">
        <w:rPr>
          <w:rFonts w:asciiTheme="majorHAnsi" w:hAnsiTheme="majorHAnsi" w:cstheme="majorHAnsi"/>
        </w:rPr>
        <w:t>Livraison de colis à pied à Paris.</w:t>
      </w:r>
    </w:p>
    <w:p w14:paraId="00000010" w14:textId="247FCE79" w:rsidR="002B2CF1" w:rsidRDefault="00F65484" w:rsidP="00303E49">
      <w:pPr>
        <w:jc w:val="center"/>
        <w:rPr>
          <w:rFonts w:asciiTheme="majorHAnsi" w:hAnsiTheme="majorHAnsi" w:cstheme="majorHAnsi"/>
        </w:rPr>
      </w:pPr>
      <w:r w:rsidRPr="00303E49">
        <w:rPr>
          <w:rFonts w:asciiTheme="majorHAnsi" w:hAnsiTheme="majorHAnsi" w:cstheme="majorHAnsi"/>
        </w:rPr>
        <w:t xml:space="preserve">Le livreur </w:t>
      </w:r>
      <w:proofErr w:type="spellStart"/>
      <w:r w:rsidRPr="00303E49">
        <w:rPr>
          <w:rFonts w:asciiTheme="majorHAnsi" w:hAnsiTheme="majorHAnsi" w:cstheme="majorHAnsi"/>
        </w:rPr>
        <w:t>walker</w:t>
      </w:r>
      <w:proofErr w:type="spellEnd"/>
      <w:r w:rsidRPr="00303E49">
        <w:rPr>
          <w:rFonts w:asciiTheme="majorHAnsi" w:hAnsiTheme="majorHAnsi" w:cstheme="majorHAnsi"/>
        </w:rPr>
        <w:t xml:space="preserve"> doit être présent sur Paris à 10H00, son chef d’équipe lui enverra une adresse à laquelle il devra se rendre. Par la suite, le livreur </w:t>
      </w:r>
      <w:proofErr w:type="spellStart"/>
      <w:r w:rsidRPr="00303E49">
        <w:rPr>
          <w:rFonts w:asciiTheme="majorHAnsi" w:hAnsiTheme="majorHAnsi" w:cstheme="majorHAnsi"/>
        </w:rPr>
        <w:t>walker</w:t>
      </w:r>
      <w:proofErr w:type="spellEnd"/>
      <w:r w:rsidRPr="00303E49">
        <w:rPr>
          <w:rFonts w:asciiTheme="majorHAnsi" w:hAnsiTheme="majorHAnsi" w:cstheme="majorHAnsi"/>
        </w:rPr>
        <w:t xml:space="preserve"> sera chargé en colis par son chef d’équipe et devra livrer les colis à l’aide de l'application Amazone Flex (= Rabbit). Le chef d'équipe s'occupe des </w:t>
      </w:r>
      <w:r w:rsidR="00303E49" w:rsidRPr="00303E49">
        <w:rPr>
          <w:rFonts w:asciiTheme="majorHAnsi" w:hAnsiTheme="majorHAnsi" w:cstheme="majorHAnsi"/>
        </w:rPr>
        <w:t>over size</w:t>
      </w:r>
      <w:r w:rsidRPr="00303E49">
        <w:rPr>
          <w:rFonts w:asciiTheme="majorHAnsi" w:hAnsiTheme="majorHAnsi" w:cstheme="majorHAnsi"/>
        </w:rPr>
        <w:t xml:space="preserve"> et le livreur des petits colis.</w:t>
      </w:r>
    </w:p>
    <w:p w14:paraId="5620AC8E" w14:textId="77777777" w:rsidR="00303E49" w:rsidRPr="00303E49" w:rsidRDefault="00303E49" w:rsidP="00303E49">
      <w:pPr>
        <w:jc w:val="center"/>
        <w:rPr>
          <w:rFonts w:asciiTheme="majorHAnsi" w:hAnsiTheme="majorHAnsi" w:cstheme="majorHAnsi"/>
        </w:rPr>
      </w:pPr>
    </w:p>
    <w:p w14:paraId="3CB4FFCF" w14:textId="6AC3E434" w:rsidR="00303E49" w:rsidRDefault="00303E49" w:rsidP="00303E49">
      <w:pPr>
        <w:jc w:val="center"/>
        <w:rPr>
          <w:rFonts w:ascii="Calibri" w:hAnsi="Calibri" w:cs="Calibri"/>
          <w:u w:val="single"/>
        </w:rPr>
      </w:pPr>
      <w:r w:rsidRPr="00303E49">
        <w:rPr>
          <w:rFonts w:ascii="Calibri" w:hAnsi="Calibri" w:cs="Calibri"/>
          <w:u w:val="single"/>
        </w:rPr>
        <w:t>PRINCIPALES ACTIVITÉS :</w:t>
      </w:r>
    </w:p>
    <w:p w14:paraId="78168EE8" w14:textId="77777777" w:rsidR="00303E49" w:rsidRDefault="00303E49" w:rsidP="00303E49">
      <w:pPr>
        <w:jc w:val="center"/>
        <w:rPr>
          <w:rFonts w:ascii="Calibri" w:hAnsi="Calibri" w:cs="Calibri"/>
          <w:u w:val="single"/>
        </w:rPr>
      </w:pPr>
    </w:p>
    <w:p w14:paraId="5B303867" w14:textId="2CA00C78" w:rsidR="00303E49" w:rsidRDefault="00303E49" w:rsidP="00303E49">
      <w:pPr>
        <w:jc w:val="center"/>
        <w:rPr>
          <w:rFonts w:ascii="Calibri" w:hAnsi="Calibri" w:cs="Calibri"/>
          <w:u w:val="single"/>
        </w:rPr>
      </w:pPr>
      <w:r>
        <w:rPr>
          <w:rFonts w:asciiTheme="majorHAnsi" w:hAnsiTheme="majorHAnsi" w:cstheme="majorHAnsi"/>
        </w:rPr>
        <w:t xml:space="preserve">- </w:t>
      </w:r>
      <w:r w:rsidR="00F65484" w:rsidRPr="00303E49">
        <w:rPr>
          <w:rFonts w:asciiTheme="majorHAnsi" w:hAnsiTheme="majorHAnsi" w:cstheme="majorHAnsi"/>
        </w:rPr>
        <w:t>Livraison de colis en temps et en heure</w:t>
      </w:r>
    </w:p>
    <w:p w14:paraId="63C1ED01" w14:textId="32365E14" w:rsidR="00303E49" w:rsidRDefault="00303E49" w:rsidP="00303E49">
      <w:pPr>
        <w:jc w:val="center"/>
        <w:rPr>
          <w:rFonts w:ascii="Calibri" w:hAnsi="Calibri" w:cs="Calibri"/>
          <w:u w:val="single"/>
        </w:rPr>
      </w:pPr>
      <w:r>
        <w:rPr>
          <w:rFonts w:asciiTheme="majorHAnsi" w:hAnsiTheme="majorHAnsi" w:cstheme="majorHAnsi"/>
        </w:rPr>
        <w:t xml:space="preserve">- </w:t>
      </w:r>
      <w:r w:rsidR="00F65484" w:rsidRPr="00303E49">
        <w:rPr>
          <w:rFonts w:asciiTheme="majorHAnsi" w:hAnsiTheme="majorHAnsi" w:cstheme="majorHAnsi"/>
        </w:rPr>
        <w:t>Remise des marchandises aux clients</w:t>
      </w:r>
    </w:p>
    <w:p w14:paraId="00000015" w14:textId="36E25D3C" w:rsidR="002B2CF1" w:rsidRDefault="00303E49" w:rsidP="00303E49">
      <w:pPr>
        <w:jc w:val="center"/>
        <w:rPr>
          <w:rFonts w:asciiTheme="majorHAnsi" w:hAnsiTheme="majorHAnsi" w:cstheme="majorHAnsi"/>
        </w:rPr>
      </w:pPr>
      <w:r>
        <w:rPr>
          <w:rFonts w:ascii="Calibri" w:hAnsi="Calibri" w:cs="Calibri"/>
        </w:rPr>
        <w:t xml:space="preserve">- </w:t>
      </w:r>
      <w:r w:rsidR="00F65484" w:rsidRPr="00303E49">
        <w:rPr>
          <w:rFonts w:asciiTheme="majorHAnsi" w:hAnsiTheme="majorHAnsi" w:cstheme="majorHAnsi"/>
        </w:rPr>
        <w:t xml:space="preserve">Retour des colis non livrés </w:t>
      </w:r>
    </w:p>
    <w:p w14:paraId="251F9C5E" w14:textId="77777777" w:rsidR="00303E49" w:rsidRDefault="00303E49" w:rsidP="00303E49">
      <w:pPr>
        <w:jc w:val="center"/>
        <w:rPr>
          <w:rFonts w:asciiTheme="majorHAnsi" w:hAnsiTheme="majorHAnsi" w:cstheme="majorHAnsi"/>
        </w:rPr>
      </w:pPr>
    </w:p>
    <w:p w14:paraId="51C8CA94" w14:textId="48BE8642" w:rsidR="00303E49" w:rsidRPr="00303E49" w:rsidRDefault="00303E49" w:rsidP="00303E49">
      <w:pPr>
        <w:jc w:val="center"/>
        <w:rPr>
          <w:rFonts w:ascii="Calibri" w:hAnsi="Calibri" w:cs="Calibri"/>
          <w:u w:val="single"/>
        </w:rPr>
      </w:pPr>
      <w:r w:rsidRPr="00327534">
        <w:rPr>
          <w:rFonts w:ascii="Calibri" w:hAnsi="Calibri" w:cs="Calibri"/>
          <w:u w:val="single"/>
        </w:rPr>
        <w:t>RESPONSABILITÉS :</w:t>
      </w:r>
    </w:p>
    <w:p w14:paraId="00000016" w14:textId="77777777" w:rsidR="002B2CF1" w:rsidRPr="00303E49" w:rsidRDefault="002B2CF1" w:rsidP="00303E49">
      <w:pPr>
        <w:jc w:val="center"/>
        <w:rPr>
          <w:rFonts w:asciiTheme="majorHAnsi" w:hAnsiTheme="majorHAnsi" w:cstheme="majorHAnsi"/>
          <w:u w:val="single"/>
        </w:rPr>
      </w:pPr>
    </w:p>
    <w:p w14:paraId="00000018" w14:textId="79DD46E4"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 xml:space="preserve">Respecter les itinéraires et les </w:t>
      </w:r>
      <w:r w:rsidRPr="00303E49">
        <w:rPr>
          <w:rFonts w:asciiTheme="majorHAnsi" w:hAnsiTheme="majorHAnsi" w:cstheme="majorHAnsi"/>
        </w:rPr>
        <w:t>horaires</w:t>
      </w:r>
    </w:p>
    <w:p w14:paraId="00000019" w14:textId="3F504CFF"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Respecter les normes de sécurité et les procédures</w:t>
      </w:r>
    </w:p>
    <w:p w14:paraId="0000001A" w14:textId="45419E53"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Respecter le matériel</w:t>
      </w:r>
    </w:p>
    <w:p w14:paraId="0000001B" w14:textId="6AE6DEB3" w:rsidR="002B2CF1"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Vos colis = votre responsabilité</w:t>
      </w:r>
    </w:p>
    <w:p w14:paraId="35FA73B0" w14:textId="6434E7C0" w:rsidR="00303E49" w:rsidRDefault="00303E49" w:rsidP="00303E49">
      <w:pPr>
        <w:jc w:val="center"/>
        <w:rPr>
          <w:rFonts w:asciiTheme="majorHAnsi" w:hAnsiTheme="majorHAnsi" w:cstheme="majorHAnsi"/>
        </w:rPr>
      </w:pPr>
    </w:p>
    <w:p w14:paraId="3C9FECA4" w14:textId="77777777" w:rsidR="00303E49" w:rsidRPr="00327534" w:rsidRDefault="00303E49" w:rsidP="00303E49">
      <w:pPr>
        <w:jc w:val="center"/>
        <w:rPr>
          <w:rFonts w:ascii="Calibri" w:hAnsi="Calibri" w:cs="Calibri"/>
        </w:rPr>
      </w:pPr>
    </w:p>
    <w:p w14:paraId="5E4613C3" w14:textId="77777777" w:rsidR="00303E49" w:rsidRPr="00327534" w:rsidRDefault="00303E49" w:rsidP="00303E49">
      <w:pPr>
        <w:jc w:val="center"/>
        <w:rPr>
          <w:rFonts w:ascii="Calibri" w:hAnsi="Calibri" w:cs="Calibri"/>
        </w:rPr>
      </w:pPr>
    </w:p>
    <w:p w14:paraId="5DB8E562" w14:textId="28BEADA4" w:rsidR="00F65484" w:rsidRDefault="00F65484" w:rsidP="00303E49">
      <w:pPr>
        <w:jc w:val="center"/>
        <w:rPr>
          <w:rFonts w:ascii="Calibri" w:hAnsi="Calibri" w:cs="Calibri"/>
          <w:b/>
          <w:bCs/>
          <w:sz w:val="28"/>
          <w:szCs w:val="28"/>
          <w:u w:val="single"/>
        </w:rPr>
      </w:pPr>
    </w:p>
    <w:p w14:paraId="36182646" w14:textId="77777777" w:rsidR="00F65484" w:rsidRDefault="00F65484" w:rsidP="00303E49">
      <w:pPr>
        <w:jc w:val="center"/>
        <w:rPr>
          <w:rFonts w:ascii="Calibri" w:hAnsi="Calibri" w:cs="Calibri"/>
          <w:b/>
          <w:bCs/>
          <w:sz w:val="28"/>
          <w:szCs w:val="28"/>
          <w:u w:val="single"/>
        </w:rPr>
      </w:pPr>
    </w:p>
    <w:p w14:paraId="417104EB" w14:textId="3A25F871" w:rsidR="00303E49" w:rsidRPr="00327534" w:rsidRDefault="00303E49" w:rsidP="00303E49">
      <w:pPr>
        <w:jc w:val="center"/>
        <w:rPr>
          <w:rFonts w:ascii="Calibri" w:hAnsi="Calibri" w:cs="Calibri"/>
          <w:b/>
          <w:bCs/>
          <w:sz w:val="28"/>
          <w:szCs w:val="28"/>
          <w:u w:val="single"/>
        </w:rPr>
      </w:pPr>
      <w:r w:rsidRPr="00327534">
        <w:rPr>
          <w:rFonts w:ascii="Calibri" w:hAnsi="Calibri" w:cs="Calibri"/>
          <w:b/>
          <w:bCs/>
          <w:sz w:val="28"/>
          <w:szCs w:val="28"/>
          <w:u w:val="single"/>
        </w:rPr>
        <w:t>Informations importantes</w:t>
      </w:r>
    </w:p>
    <w:p w14:paraId="0000001C" w14:textId="77777777" w:rsidR="002B2CF1" w:rsidRPr="00303E49" w:rsidRDefault="002B2CF1">
      <w:pPr>
        <w:rPr>
          <w:rFonts w:asciiTheme="majorHAnsi" w:hAnsiTheme="majorHAnsi" w:cstheme="majorHAnsi"/>
        </w:rPr>
      </w:pPr>
    </w:p>
    <w:p w14:paraId="0000001E" w14:textId="6BF21817" w:rsidR="002B2CF1" w:rsidRPr="00303E49" w:rsidRDefault="00F65484" w:rsidP="00303E49">
      <w:pPr>
        <w:jc w:val="center"/>
        <w:rPr>
          <w:rFonts w:asciiTheme="majorHAnsi" w:hAnsiTheme="majorHAnsi" w:cstheme="majorHAnsi"/>
        </w:rPr>
      </w:pPr>
      <w:r w:rsidRPr="00303E49">
        <w:rPr>
          <w:rFonts w:asciiTheme="majorHAnsi" w:hAnsiTheme="majorHAnsi" w:cstheme="majorHAnsi"/>
        </w:rPr>
        <w:t>Le but est de livrer le maximum de colis dans un temps donné tout en préservant une haute qualité de livraison. Il faut s'assurer que chaque client soit effectivement livré et dans les conditions choisies par ce dernier.</w:t>
      </w:r>
    </w:p>
    <w:p w14:paraId="0000001F" w14:textId="4A30BB95" w:rsidR="002B2CF1" w:rsidRDefault="00F65484" w:rsidP="00303E49">
      <w:pPr>
        <w:jc w:val="center"/>
        <w:rPr>
          <w:rFonts w:asciiTheme="majorHAnsi" w:eastAsia="Arial Unicode MS" w:hAnsiTheme="majorHAnsi" w:cstheme="majorHAnsi"/>
        </w:rPr>
      </w:pPr>
      <w:r w:rsidRPr="00303E49">
        <w:rPr>
          <w:rFonts w:ascii="Cambria Math" w:eastAsia="Arial Unicode MS" w:hAnsi="Cambria Math" w:cs="Cambria Math"/>
        </w:rPr>
        <w:t>⇒</w:t>
      </w:r>
      <w:r w:rsidRPr="00303E49">
        <w:rPr>
          <w:rFonts w:asciiTheme="majorHAnsi" w:eastAsia="Arial Unicode MS" w:hAnsiTheme="majorHAnsi" w:cstheme="majorHAnsi"/>
        </w:rPr>
        <w:t xml:space="preserve"> Le livreur bien que travaillant en solo représente l’image de la société.</w:t>
      </w:r>
    </w:p>
    <w:p w14:paraId="4A991D44" w14:textId="6F04A73F" w:rsidR="00303E49" w:rsidRDefault="00303E49" w:rsidP="00303E49">
      <w:pPr>
        <w:jc w:val="center"/>
        <w:rPr>
          <w:rFonts w:asciiTheme="majorHAnsi" w:eastAsia="Arial Unicode MS" w:hAnsiTheme="majorHAnsi" w:cstheme="majorHAnsi"/>
        </w:rPr>
      </w:pPr>
    </w:p>
    <w:p w14:paraId="78C7AD48" w14:textId="77777777" w:rsidR="00303E49" w:rsidRPr="00327534" w:rsidRDefault="00303E49" w:rsidP="00303E49">
      <w:pPr>
        <w:jc w:val="center"/>
        <w:rPr>
          <w:rFonts w:ascii="Calibri" w:hAnsi="Calibri" w:cs="Calibri"/>
          <w:u w:val="single"/>
        </w:rPr>
      </w:pPr>
      <w:r w:rsidRPr="00327534">
        <w:rPr>
          <w:rFonts w:ascii="Calibri" w:hAnsi="Calibri" w:cs="Calibri"/>
          <w:u w:val="single"/>
        </w:rPr>
        <w:t>MOYENS :</w:t>
      </w:r>
    </w:p>
    <w:p w14:paraId="3F438BB2" w14:textId="77777777" w:rsidR="00303E49" w:rsidRPr="00303E49" w:rsidRDefault="00303E49" w:rsidP="00303E49">
      <w:pPr>
        <w:jc w:val="center"/>
        <w:rPr>
          <w:rFonts w:asciiTheme="majorHAnsi" w:hAnsiTheme="majorHAnsi" w:cstheme="majorHAnsi"/>
        </w:rPr>
      </w:pPr>
    </w:p>
    <w:p w14:paraId="00000021" w14:textId="1D530F65" w:rsidR="002B2CF1" w:rsidRDefault="00F65484" w:rsidP="00303E49">
      <w:pPr>
        <w:jc w:val="center"/>
        <w:rPr>
          <w:rFonts w:asciiTheme="majorHAnsi" w:hAnsiTheme="majorHAnsi" w:cstheme="majorHAnsi"/>
        </w:rPr>
      </w:pPr>
      <w:r w:rsidRPr="00303E49">
        <w:rPr>
          <w:rFonts w:asciiTheme="majorHAnsi" w:hAnsiTheme="majorHAnsi" w:cstheme="majorHAnsi"/>
        </w:rPr>
        <w:t>Un TC, un chariot.</w:t>
      </w:r>
    </w:p>
    <w:p w14:paraId="16826678" w14:textId="4EAB4914" w:rsidR="00303E49" w:rsidRDefault="00303E49" w:rsidP="00303E49">
      <w:pPr>
        <w:jc w:val="center"/>
        <w:rPr>
          <w:rFonts w:asciiTheme="majorHAnsi" w:hAnsiTheme="majorHAnsi" w:cstheme="majorHAnsi"/>
        </w:rPr>
      </w:pPr>
    </w:p>
    <w:p w14:paraId="1C1F7662" w14:textId="6525ABE6" w:rsidR="00303E49" w:rsidRPr="00303E49" w:rsidRDefault="00303E49" w:rsidP="00303E49">
      <w:pPr>
        <w:jc w:val="center"/>
        <w:rPr>
          <w:rFonts w:ascii="Calibri" w:hAnsi="Calibri" w:cs="Calibri"/>
          <w:u w:val="single"/>
        </w:rPr>
      </w:pPr>
      <w:r w:rsidRPr="00327534">
        <w:rPr>
          <w:rFonts w:ascii="Calibri" w:hAnsi="Calibri" w:cs="Calibri"/>
          <w:u w:val="single"/>
        </w:rPr>
        <w:t>DURÉE :</w:t>
      </w:r>
    </w:p>
    <w:p w14:paraId="00000022" w14:textId="77777777" w:rsidR="002B2CF1" w:rsidRPr="00303E49" w:rsidRDefault="002B2CF1" w:rsidP="00303E49">
      <w:pPr>
        <w:jc w:val="center"/>
        <w:rPr>
          <w:rFonts w:asciiTheme="majorHAnsi" w:hAnsiTheme="majorHAnsi" w:cstheme="majorHAnsi"/>
          <w:u w:val="single"/>
        </w:rPr>
      </w:pPr>
    </w:p>
    <w:p w14:paraId="00000023" w14:textId="6FFD8193" w:rsidR="002B2CF1" w:rsidRDefault="00F65484" w:rsidP="00303E49">
      <w:pPr>
        <w:jc w:val="center"/>
        <w:rPr>
          <w:rFonts w:asciiTheme="majorHAnsi" w:hAnsiTheme="majorHAnsi" w:cstheme="majorHAnsi"/>
        </w:rPr>
      </w:pPr>
      <w:r w:rsidRPr="00303E49">
        <w:rPr>
          <w:rFonts w:asciiTheme="majorHAnsi" w:hAnsiTheme="majorHAnsi" w:cstheme="majorHAnsi"/>
        </w:rPr>
        <w:t>5 jours par semaine (</w:t>
      </w:r>
      <w:r w:rsidR="00303E49" w:rsidRPr="00303E49">
        <w:rPr>
          <w:rFonts w:asciiTheme="majorHAnsi" w:hAnsiTheme="majorHAnsi" w:cstheme="majorHAnsi"/>
        </w:rPr>
        <w:t>semaine américaine</w:t>
      </w:r>
      <w:r w:rsidRPr="00303E49">
        <w:rPr>
          <w:rFonts w:asciiTheme="majorHAnsi" w:hAnsiTheme="majorHAnsi" w:cstheme="majorHAnsi"/>
        </w:rPr>
        <w:t xml:space="preserve"> : semaine du dimanche au lund</w:t>
      </w:r>
      <w:r w:rsidR="00303E49">
        <w:rPr>
          <w:rFonts w:asciiTheme="majorHAnsi" w:hAnsiTheme="majorHAnsi" w:cstheme="majorHAnsi"/>
        </w:rPr>
        <w:t>i)</w:t>
      </w:r>
    </w:p>
    <w:p w14:paraId="6B60CD73" w14:textId="77777777" w:rsidR="00303E49" w:rsidRDefault="00303E49" w:rsidP="00303E49">
      <w:pPr>
        <w:jc w:val="center"/>
        <w:rPr>
          <w:rFonts w:asciiTheme="majorHAnsi" w:hAnsiTheme="majorHAnsi" w:cstheme="majorHAnsi"/>
        </w:rPr>
      </w:pPr>
    </w:p>
    <w:p w14:paraId="39567FF4" w14:textId="77777777" w:rsidR="00303E49" w:rsidRPr="00327534" w:rsidRDefault="00303E49" w:rsidP="00303E49">
      <w:pPr>
        <w:jc w:val="center"/>
        <w:rPr>
          <w:rFonts w:ascii="Calibri" w:hAnsi="Calibri" w:cs="Calibri"/>
          <w:u w:val="single"/>
        </w:rPr>
      </w:pPr>
      <w:r w:rsidRPr="00327534">
        <w:rPr>
          <w:rFonts w:ascii="Calibri" w:hAnsi="Calibri" w:cs="Calibri"/>
          <w:u w:val="single"/>
        </w:rPr>
        <w:t>HORAIRES :</w:t>
      </w:r>
    </w:p>
    <w:p w14:paraId="00000024" w14:textId="77777777" w:rsidR="002B2CF1" w:rsidRPr="00303E49" w:rsidRDefault="002B2CF1" w:rsidP="00303E49">
      <w:pPr>
        <w:jc w:val="center"/>
        <w:rPr>
          <w:rFonts w:asciiTheme="majorHAnsi" w:hAnsiTheme="majorHAnsi" w:cstheme="majorHAnsi"/>
          <w:u w:val="single"/>
        </w:rPr>
      </w:pPr>
    </w:p>
    <w:p w14:paraId="00000026" w14:textId="57AC7805" w:rsidR="002B2CF1" w:rsidRDefault="00F65484" w:rsidP="00303E49">
      <w:pPr>
        <w:jc w:val="center"/>
        <w:rPr>
          <w:rFonts w:asciiTheme="majorHAnsi" w:hAnsiTheme="majorHAnsi" w:cstheme="majorHAnsi"/>
        </w:rPr>
      </w:pPr>
      <w:r w:rsidRPr="00303E49">
        <w:rPr>
          <w:rFonts w:asciiTheme="majorHAnsi" w:hAnsiTheme="majorHAnsi" w:cstheme="majorHAnsi"/>
        </w:rPr>
        <w:t>10h00 - 17h30</w:t>
      </w:r>
      <w:r w:rsidR="00303E49">
        <w:rPr>
          <w:rFonts w:asciiTheme="majorHAnsi" w:hAnsiTheme="majorHAnsi" w:cstheme="majorHAnsi"/>
        </w:rPr>
        <w:t xml:space="preserve"> avec</w:t>
      </w:r>
      <w:r w:rsidRPr="00303E49">
        <w:rPr>
          <w:rFonts w:asciiTheme="majorHAnsi" w:hAnsiTheme="majorHAnsi" w:cstheme="majorHAnsi"/>
        </w:rPr>
        <w:t xml:space="preserve"> 30 minutes pour déjeuner</w:t>
      </w:r>
    </w:p>
    <w:p w14:paraId="0E8529B7" w14:textId="77777777" w:rsidR="00303E49" w:rsidRDefault="00303E49" w:rsidP="00303E49">
      <w:pPr>
        <w:jc w:val="center"/>
        <w:rPr>
          <w:rFonts w:asciiTheme="majorHAnsi" w:hAnsiTheme="majorHAnsi" w:cstheme="majorHAnsi"/>
        </w:rPr>
      </w:pPr>
    </w:p>
    <w:p w14:paraId="3BA4541F" w14:textId="77777777" w:rsidR="00303E49" w:rsidRPr="00327534" w:rsidRDefault="00303E49" w:rsidP="00303E49">
      <w:pPr>
        <w:jc w:val="center"/>
        <w:rPr>
          <w:rFonts w:ascii="Calibri" w:hAnsi="Calibri" w:cs="Calibri"/>
          <w:u w:val="single"/>
        </w:rPr>
      </w:pPr>
      <w:r w:rsidRPr="00327534">
        <w:rPr>
          <w:rFonts w:ascii="Calibri" w:hAnsi="Calibri" w:cs="Calibri"/>
          <w:u w:val="single"/>
        </w:rPr>
        <w:t>CONGÉS :</w:t>
      </w:r>
    </w:p>
    <w:p w14:paraId="062241AC" w14:textId="77777777" w:rsidR="00303E49" w:rsidRPr="00303E49" w:rsidRDefault="00303E49" w:rsidP="00303E49">
      <w:pPr>
        <w:jc w:val="center"/>
        <w:rPr>
          <w:rFonts w:asciiTheme="majorHAnsi" w:hAnsiTheme="majorHAnsi" w:cstheme="majorHAnsi"/>
        </w:rPr>
      </w:pPr>
    </w:p>
    <w:p w14:paraId="0000002B" w14:textId="208121E7" w:rsidR="002B2CF1" w:rsidRPr="00303E49" w:rsidRDefault="00F65484" w:rsidP="00303E49">
      <w:pPr>
        <w:jc w:val="center"/>
        <w:rPr>
          <w:rFonts w:asciiTheme="majorHAnsi" w:hAnsiTheme="majorHAnsi" w:cstheme="majorHAnsi"/>
        </w:rPr>
      </w:pPr>
      <w:r w:rsidRPr="00303E49">
        <w:rPr>
          <w:rFonts w:asciiTheme="majorHAnsi" w:hAnsiTheme="majorHAnsi" w:cstheme="majorHAnsi"/>
        </w:rPr>
        <w:t>5 semaines de congés payés/an</w:t>
      </w:r>
    </w:p>
    <w:p w14:paraId="6D9EE634" w14:textId="77777777" w:rsidR="00303E49" w:rsidRPr="00327534" w:rsidRDefault="00303E49" w:rsidP="00303E49">
      <w:pPr>
        <w:rPr>
          <w:rFonts w:ascii="Calibri" w:hAnsi="Calibri" w:cs="Calibri"/>
        </w:rPr>
      </w:pPr>
    </w:p>
    <w:p w14:paraId="03F25833" w14:textId="77777777" w:rsidR="00303E49" w:rsidRPr="00327534" w:rsidRDefault="00303E49" w:rsidP="00303E49">
      <w:pPr>
        <w:jc w:val="center"/>
        <w:rPr>
          <w:rFonts w:ascii="Calibri" w:hAnsi="Calibri" w:cs="Calibri"/>
          <w:u w:val="single"/>
        </w:rPr>
      </w:pPr>
      <w:r w:rsidRPr="00327534">
        <w:rPr>
          <w:rFonts w:ascii="Calibri" w:hAnsi="Calibri" w:cs="Calibri"/>
          <w:u w:val="single"/>
        </w:rPr>
        <w:t>DIFFICULTÉS DU POSTE :</w:t>
      </w:r>
    </w:p>
    <w:p w14:paraId="0000002C" w14:textId="77777777" w:rsidR="002B2CF1" w:rsidRPr="00303E49" w:rsidRDefault="002B2CF1">
      <w:pPr>
        <w:rPr>
          <w:rFonts w:asciiTheme="majorHAnsi" w:hAnsiTheme="majorHAnsi" w:cstheme="majorHAnsi"/>
          <w:u w:val="single"/>
        </w:rPr>
      </w:pPr>
    </w:p>
    <w:p w14:paraId="0000002E" w14:textId="2237793A"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Travail physique</w:t>
      </w:r>
    </w:p>
    <w:p w14:paraId="0000002F" w14:textId="45327771"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Jours de repos flexibles : le planning est donné le mercredi soir pour la semaine à venir</w:t>
      </w:r>
    </w:p>
    <w:p w14:paraId="00000030" w14:textId="3C1D0DEE"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Doit faire face aux clients mécontents</w:t>
      </w:r>
    </w:p>
    <w:p w14:paraId="00000031" w14:textId="41AC422C"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Le travail en solo peut être dérangeant pour certaines personnes</w:t>
      </w:r>
    </w:p>
    <w:p w14:paraId="00000032" w14:textId="77777777" w:rsidR="002B2CF1" w:rsidRPr="00303E49" w:rsidRDefault="002B2CF1" w:rsidP="00303E49">
      <w:pPr>
        <w:jc w:val="center"/>
        <w:rPr>
          <w:rFonts w:asciiTheme="majorHAnsi" w:hAnsiTheme="majorHAnsi" w:cstheme="majorHAnsi"/>
        </w:rPr>
      </w:pPr>
    </w:p>
    <w:p w14:paraId="24008888" w14:textId="77777777" w:rsidR="00303E49" w:rsidRPr="00327534" w:rsidRDefault="00303E49" w:rsidP="00303E49">
      <w:pPr>
        <w:jc w:val="center"/>
        <w:rPr>
          <w:rFonts w:ascii="Calibri" w:hAnsi="Calibri" w:cs="Calibri"/>
          <w:u w:val="single"/>
        </w:rPr>
      </w:pPr>
      <w:r w:rsidRPr="00327534">
        <w:rPr>
          <w:rFonts w:ascii="Calibri" w:hAnsi="Calibri" w:cs="Calibri"/>
          <w:u w:val="single"/>
        </w:rPr>
        <w:t>AVANTAGES DU POSTE :</w:t>
      </w:r>
    </w:p>
    <w:p w14:paraId="00000033" w14:textId="2B0CC579" w:rsidR="002B2CF1" w:rsidRPr="00303E49" w:rsidRDefault="002B2CF1" w:rsidP="00303E49">
      <w:pPr>
        <w:jc w:val="center"/>
        <w:rPr>
          <w:rFonts w:asciiTheme="majorHAnsi" w:hAnsiTheme="majorHAnsi" w:cstheme="majorHAnsi"/>
          <w:u w:val="single"/>
        </w:rPr>
      </w:pPr>
    </w:p>
    <w:p w14:paraId="3B3070FB" w14:textId="77777777" w:rsid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Formation courte</w:t>
      </w:r>
    </w:p>
    <w:p w14:paraId="00000035" w14:textId="39581049"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Le permis n’est pas nécessaire</w:t>
      </w:r>
    </w:p>
    <w:p w14:paraId="00000036" w14:textId="18230C32"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Possibilité d'évoluti</w:t>
      </w:r>
      <w:r>
        <w:rPr>
          <w:rFonts w:asciiTheme="majorHAnsi" w:hAnsiTheme="majorHAnsi" w:cstheme="majorHAnsi"/>
        </w:rPr>
        <w:t>on</w:t>
      </w:r>
    </w:p>
    <w:p w14:paraId="00000037" w14:textId="414AD6BB"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Travail en autonomie</w:t>
      </w:r>
    </w:p>
    <w:p w14:paraId="00000038" w14:textId="23E34741"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Poste dynamique</w:t>
      </w:r>
    </w:p>
    <w:p w14:paraId="00000039" w14:textId="1944D4BE" w:rsidR="002B2CF1"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Appétence pour les personnes attirées par les métiers nécessitant un contact client</w:t>
      </w:r>
    </w:p>
    <w:p w14:paraId="00A24555" w14:textId="6C4A8C38" w:rsidR="00F65484" w:rsidRDefault="00F65484" w:rsidP="00303E49">
      <w:pPr>
        <w:jc w:val="center"/>
        <w:rPr>
          <w:rFonts w:asciiTheme="majorHAnsi" w:hAnsiTheme="majorHAnsi" w:cstheme="majorHAnsi"/>
        </w:rPr>
      </w:pPr>
    </w:p>
    <w:p w14:paraId="02F21EFC" w14:textId="1D9B5216" w:rsidR="00F65484" w:rsidRDefault="00F65484" w:rsidP="00303E49">
      <w:pPr>
        <w:jc w:val="center"/>
        <w:rPr>
          <w:rFonts w:asciiTheme="majorHAnsi" w:hAnsiTheme="majorHAnsi" w:cstheme="majorHAnsi"/>
        </w:rPr>
      </w:pPr>
    </w:p>
    <w:p w14:paraId="6AA8D3BC" w14:textId="69CFB78C" w:rsidR="00F65484" w:rsidRDefault="00F65484" w:rsidP="00303E49">
      <w:pPr>
        <w:jc w:val="center"/>
        <w:rPr>
          <w:rFonts w:asciiTheme="majorHAnsi" w:hAnsiTheme="majorHAnsi" w:cstheme="majorHAnsi"/>
        </w:rPr>
      </w:pPr>
    </w:p>
    <w:p w14:paraId="60C17769" w14:textId="790ED327" w:rsidR="00F65484" w:rsidRDefault="00F65484" w:rsidP="00303E49">
      <w:pPr>
        <w:jc w:val="center"/>
        <w:rPr>
          <w:rFonts w:asciiTheme="majorHAnsi" w:hAnsiTheme="majorHAnsi" w:cstheme="majorHAnsi"/>
        </w:rPr>
      </w:pPr>
    </w:p>
    <w:p w14:paraId="48C78178" w14:textId="77777777" w:rsidR="00F65484" w:rsidRDefault="00F65484" w:rsidP="00303E49">
      <w:pPr>
        <w:jc w:val="center"/>
        <w:rPr>
          <w:rFonts w:asciiTheme="majorHAnsi" w:hAnsiTheme="majorHAnsi" w:cstheme="majorHAnsi"/>
        </w:rPr>
      </w:pPr>
    </w:p>
    <w:p w14:paraId="76660F4E" w14:textId="77777777" w:rsidR="00303E49" w:rsidRPr="00303E49" w:rsidRDefault="00303E49" w:rsidP="00303E49">
      <w:pPr>
        <w:jc w:val="center"/>
        <w:rPr>
          <w:rFonts w:asciiTheme="majorHAnsi" w:hAnsiTheme="majorHAnsi" w:cstheme="majorHAnsi"/>
        </w:rPr>
      </w:pPr>
    </w:p>
    <w:p w14:paraId="33EB3E24" w14:textId="6127C004" w:rsidR="00303E49" w:rsidRDefault="00303E49" w:rsidP="00303E49">
      <w:pPr>
        <w:jc w:val="center"/>
        <w:rPr>
          <w:rFonts w:ascii="Calibri" w:hAnsi="Calibri" w:cs="Calibri"/>
          <w:u w:val="single"/>
        </w:rPr>
      </w:pPr>
      <w:r>
        <w:rPr>
          <w:rFonts w:ascii="Calibri" w:hAnsi="Calibri" w:cs="Calibri"/>
          <w:u w:val="single"/>
        </w:rPr>
        <w:t xml:space="preserve"> </w:t>
      </w:r>
      <w:r w:rsidRPr="00303E49">
        <w:rPr>
          <w:rFonts w:ascii="Calibri" w:hAnsi="Calibri" w:cs="Calibri"/>
          <w:u w:val="single"/>
        </w:rPr>
        <w:t>ÉVOLUTION POSSIBLE DU POSTE :</w:t>
      </w:r>
    </w:p>
    <w:p w14:paraId="4CFE3397" w14:textId="77777777" w:rsidR="00303E49" w:rsidRPr="00303E49" w:rsidRDefault="00303E49" w:rsidP="00303E49">
      <w:pPr>
        <w:jc w:val="center"/>
        <w:rPr>
          <w:rFonts w:ascii="Calibri" w:hAnsi="Calibri" w:cs="Calibri"/>
          <w:u w:val="single"/>
        </w:rPr>
      </w:pPr>
    </w:p>
    <w:p w14:paraId="0000003C" w14:textId="742F99AF"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Possibilité de devenir chef d’équipe</w:t>
      </w:r>
    </w:p>
    <w:p w14:paraId="0000003D" w14:textId="2187589B"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 xml:space="preserve">Possibilité de devenir livreur driver (DA = driver </w:t>
      </w:r>
      <w:proofErr w:type="spellStart"/>
      <w:r w:rsidR="00F65484" w:rsidRPr="00303E49">
        <w:rPr>
          <w:rFonts w:asciiTheme="majorHAnsi" w:hAnsiTheme="majorHAnsi" w:cstheme="majorHAnsi"/>
        </w:rPr>
        <w:t>associate</w:t>
      </w:r>
      <w:proofErr w:type="spellEnd"/>
      <w:r w:rsidR="00F65484" w:rsidRPr="00303E49">
        <w:rPr>
          <w:rFonts w:asciiTheme="majorHAnsi" w:hAnsiTheme="majorHAnsi" w:cstheme="majorHAnsi"/>
        </w:rPr>
        <w:t>)</w:t>
      </w:r>
    </w:p>
    <w:p w14:paraId="0000003E" w14:textId="45A398EA"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Possibilité de devenir dispatcheur</w:t>
      </w:r>
    </w:p>
    <w:p w14:paraId="0000003F" w14:textId="37A45386"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Possibilité de devenir chauffeur poids lourd</w:t>
      </w:r>
    </w:p>
    <w:p w14:paraId="00000041" w14:textId="77777777" w:rsidR="002B2CF1" w:rsidRPr="00303E49" w:rsidRDefault="002B2CF1">
      <w:pPr>
        <w:rPr>
          <w:rFonts w:asciiTheme="majorHAnsi" w:hAnsiTheme="majorHAnsi" w:cstheme="majorHAnsi"/>
          <w:u w:val="single"/>
        </w:rPr>
      </w:pPr>
    </w:p>
    <w:p w14:paraId="7730784E" w14:textId="56B571CC" w:rsidR="00303E49" w:rsidRDefault="00303E49" w:rsidP="00303E49">
      <w:pPr>
        <w:jc w:val="center"/>
        <w:rPr>
          <w:rFonts w:ascii="Calibri" w:hAnsi="Calibri" w:cs="Calibri"/>
          <w:b/>
          <w:iCs/>
          <w:sz w:val="28"/>
          <w:szCs w:val="28"/>
          <w:u w:val="single"/>
        </w:rPr>
      </w:pPr>
      <w:r w:rsidRPr="00327534">
        <w:rPr>
          <w:rFonts w:ascii="Calibri" w:hAnsi="Calibri" w:cs="Calibri"/>
          <w:b/>
          <w:iCs/>
          <w:sz w:val="28"/>
          <w:szCs w:val="28"/>
          <w:u w:val="single"/>
        </w:rPr>
        <w:t>Compétences requises pour le poste</w:t>
      </w:r>
    </w:p>
    <w:p w14:paraId="09DB888A" w14:textId="77777777" w:rsidR="00303E49" w:rsidRPr="00327534" w:rsidRDefault="00303E49" w:rsidP="00303E49">
      <w:pPr>
        <w:jc w:val="center"/>
        <w:rPr>
          <w:rFonts w:ascii="Calibri" w:hAnsi="Calibri" w:cs="Calibri"/>
          <w:b/>
          <w:iCs/>
          <w:sz w:val="28"/>
          <w:szCs w:val="28"/>
          <w:u w:val="single"/>
        </w:rPr>
      </w:pPr>
    </w:p>
    <w:p w14:paraId="06775A35" w14:textId="77777777" w:rsidR="00303E49" w:rsidRPr="00327534" w:rsidRDefault="00303E49" w:rsidP="00303E49">
      <w:pPr>
        <w:jc w:val="center"/>
        <w:rPr>
          <w:rFonts w:ascii="Calibri" w:hAnsi="Calibri" w:cs="Calibri"/>
          <w:iCs/>
          <w:u w:val="single"/>
        </w:rPr>
      </w:pPr>
      <w:r w:rsidRPr="00327534">
        <w:rPr>
          <w:rFonts w:ascii="Calibri" w:hAnsi="Calibri" w:cs="Calibri"/>
          <w:iCs/>
          <w:u w:val="single"/>
        </w:rPr>
        <w:t>COMPÉTENCES TECHNIQUES</w:t>
      </w:r>
    </w:p>
    <w:p w14:paraId="00000045" w14:textId="77777777" w:rsidR="002B2CF1" w:rsidRPr="00303E49" w:rsidRDefault="002B2CF1" w:rsidP="00303E49">
      <w:pPr>
        <w:jc w:val="center"/>
        <w:rPr>
          <w:rFonts w:asciiTheme="majorHAnsi" w:hAnsiTheme="majorHAnsi" w:cstheme="majorHAnsi"/>
        </w:rPr>
      </w:pPr>
    </w:p>
    <w:p w14:paraId="00000046" w14:textId="7C671B3A"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Statut actuel : chercheur d’emploi, en poste, étudiant (</w:t>
      </w:r>
      <w:r>
        <w:rPr>
          <w:rFonts w:asciiTheme="majorHAnsi" w:hAnsiTheme="majorHAnsi" w:cstheme="majorHAnsi"/>
        </w:rPr>
        <w:t>a</w:t>
      </w:r>
      <w:r w:rsidR="00F65484" w:rsidRPr="00303E49">
        <w:rPr>
          <w:rFonts w:asciiTheme="majorHAnsi" w:hAnsiTheme="majorHAnsi" w:cstheme="majorHAnsi"/>
        </w:rPr>
        <w:t>ttention : un étudiant ne devrait pas rester sur le poste pour une durée indéfinie</w:t>
      </w:r>
      <w:r>
        <w:rPr>
          <w:rFonts w:asciiTheme="majorHAnsi" w:hAnsiTheme="majorHAnsi" w:cstheme="majorHAnsi"/>
        </w:rPr>
        <w:t>)</w:t>
      </w:r>
    </w:p>
    <w:p w14:paraId="00000047" w14:textId="1A8C720A"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Proximité de Paris - petite couronne (accessible via les transports</w:t>
      </w:r>
      <w:r>
        <w:rPr>
          <w:rFonts w:asciiTheme="majorHAnsi" w:hAnsiTheme="majorHAnsi" w:cstheme="majorHAnsi"/>
        </w:rPr>
        <w:t>)</w:t>
      </w:r>
    </w:p>
    <w:p w14:paraId="00000048" w14:textId="0B03EDBA"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Disponibilité en semaine et en week</w:t>
      </w:r>
      <w:r>
        <w:rPr>
          <w:rFonts w:asciiTheme="majorHAnsi" w:hAnsiTheme="majorHAnsi" w:cstheme="majorHAnsi"/>
        </w:rPr>
        <w:t>-</w:t>
      </w:r>
      <w:r w:rsidR="00F65484" w:rsidRPr="00303E49">
        <w:rPr>
          <w:rFonts w:asciiTheme="majorHAnsi" w:hAnsiTheme="majorHAnsi" w:cstheme="majorHAnsi"/>
        </w:rPr>
        <w:t>end</w:t>
      </w:r>
    </w:p>
    <w:p w14:paraId="00000049" w14:textId="77F995BC"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 xml:space="preserve">Maîtrise de l’utilisation d’un smartphone et d’une application mobile </w:t>
      </w:r>
      <w:r>
        <w:rPr>
          <w:rFonts w:asciiTheme="majorHAnsi" w:hAnsiTheme="majorHAnsi" w:cstheme="majorHAnsi"/>
        </w:rPr>
        <w:t>(</w:t>
      </w:r>
      <w:r w:rsidR="00F65484" w:rsidRPr="00303E49">
        <w:rPr>
          <w:rFonts w:asciiTheme="majorHAnsi" w:hAnsiTheme="majorHAnsi" w:cstheme="majorHAnsi"/>
        </w:rPr>
        <w:t>l'application dicte le trajet ainsi une connaissance géographique du secteur de livraison n’est pas un prérequis</w:t>
      </w:r>
      <w:r>
        <w:rPr>
          <w:rFonts w:asciiTheme="majorHAnsi" w:hAnsiTheme="majorHAnsi" w:cstheme="majorHAnsi"/>
        </w:rPr>
        <w:t>)</w:t>
      </w:r>
    </w:p>
    <w:p w14:paraId="0000004A" w14:textId="1A76E0C9"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Connaissance de Paris</w:t>
      </w:r>
    </w:p>
    <w:p w14:paraId="0000004B" w14:textId="231B3B41"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Expérience dans la livraison</w:t>
      </w:r>
    </w:p>
    <w:p w14:paraId="0000004C" w14:textId="63925FD0"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 xml:space="preserve">Si pas d'expérience pas de </w:t>
      </w:r>
      <w:r w:rsidRPr="00303E49">
        <w:rPr>
          <w:rFonts w:asciiTheme="majorHAnsi" w:hAnsiTheme="majorHAnsi" w:cstheme="majorHAnsi"/>
        </w:rPr>
        <w:t>pré formatage</w:t>
      </w:r>
      <w:r w:rsidR="00F65484" w:rsidRPr="00303E49">
        <w:rPr>
          <w:rFonts w:asciiTheme="majorHAnsi" w:hAnsiTheme="majorHAnsi" w:cstheme="majorHAnsi"/>
        </w:rPr>
        <w:t xml:space="preserve"> ainsi il aura plus de facilité à intégrer les nouvelles informations</w:t>
      </w:r>
    </w:p>
    <w:p w14:paraId="0000004D" w14:textId="5809263A"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Si expérience trop forte dans une compagnie, peut avoir des difficultés à se détacher de certains codes</w:t>
      </w:r>
    </w:p>
    <w:p w14:paraId="00000051" w14:textId="017EB5EB"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 xml:space="preserve">Il est important de vérifier le type </w:t>
      </w:r>
      <w:r w:rsidRPr="00303E49">
        <w:rPr>
          <w:rFonts w:asciiTheme="majorHAnsi" w:hAnsiTheme="majorHAnsi" w:cstheme="majorHAnsi"/>
        </w:rPr>
        <w:t>d’expérience. (</w:t>
      </w:r>
      <w:r w:rsidR="00F65484" w:rsidRPr="00303E49">
        <w:rPr>
          <w:rFonts w:asciiTheme="majorHAnsi" w:hAnsiTheme="majorHAnsi" w:cstheme="majorHAnsi"/>
        </w:rPr>
        <w:t>Éviter les facteurs qui auront tendance à livrer systématiquement en boîte aux lettres</w:t>
      </w:r>
      <w:r>
        <w:rPr>
          <w:rFonts w:asciiTheme="majorHAnsi" w:hAnsiTheme="majorHAnsi" w:cstheme="majorHAnsi"/>
        </w:rPr>
        <w:t>)</w:t>
      </w:r>
    </w:p>
    <w:p w14:paraId="00000052" w14:textId="77777777" w:rsidR="002B2CF1" w:rsidRPr="00303E49" w:rsidRDefault="002B2CF1">
      <w:pPr>
        <w:rPr>
          <w:rFonts w:asciiTheme="majorHAnsi" w:hAnsiTheme="majorHAnsi" w:cstheme="majorHAnsi"/>
          <w:i/>
          <w:u w:val="single"/>
        </w:rPr>
      </w:pPr>
    </w:p>
    <w:p w14:paraId="5FF14CF4" w14:textId="77777777" w:rsidR="00303E49" w:rsidRPr="00327534" w:rsidRDefault="00303E49" w:rsidP="00303E49">
      <w:pPr>
        <w:jc w:val="center"/>
        <w:rPr>
          <w:rFonts w:ascii="Calibri" w:hAnsi="Calibri" w:cs="Calibri"/>
          <w:iCs/>
          <w:u w:val="single"/>
        </w:rPr>
      </w:pPr>
      <w:r w:rsidRPr="00327534">
        <w:rPr>
          <w:rFonts w:ascii="Calibri" w:hAnsi="Calibri" w:cs="Calibri"/>
          <w:iCs/>
          <w:u w:val="single"/>
        </w:rPr>
        <w:t>COMPÉTENCES PERSONNELLES :</w:t>
      </w:r>
    </w:p>
    <w:p w14:paraId="00000055" w14:textId="77777777" w:rsidR="002B2CF1" w:rsidRPr="00303E49" w:rsidRDefault="002B2CF1">
      <w:pPr>
        <w:rPr>
          <w:rFonts w:asciiTheme="majorHAnsi" w:hAnsiTheme="majorHAnsi" w:cstheme="majorHAnsi"/>
          <w:i/>
          <w:u w:val="single"/>
        </w:rPr>
      </w:pPr>
    </w:p>
    <w:p w14:paraId="00000056" w14:textId="3CBEE545"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Capacité d’adaptation aux changements</w:t>
      </w:r>
    </w:p>
    <w:p w14:paraId="00000057" w14:textId="56665CAB"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Capacité à assimiler des processus, à les intégrer et à les mettre en œuvre rapidement</w:t>
      </w:r>
    </w:p>
    <w:p w14:paraId="00000058" w14:textId="0A01E465"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Sens de l’orientation</w:t>
      </w:r>
    </w:p>
    <w:p w14:paraId="00000059" w14:textId="026E5865"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Ponctualité</w:t>
      </w:r>
    </w:p>
    <w:p w14:paraId="0000005A" w14:textId="33113040"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Capacité organisationnelle et de gestion du temps</w:t>
      </w:r>
    </w:p>
    <w:p w14:paraId="0000005B" w14:textId="5E41C360"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Bonne maîtrise du langage</w:t>
      </w:r>
    </w:p>
    <w:p w14:paraId="0000005C" w14:textId="7F40BD8B"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Bonne condition physique, sportif</w:t>
      </w:r>
    </w:p>
    <w:p w14:paraId="0000005D" w14:textId="343B61CC"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Motivation</w:t>
      </w:r>
    </w:p>
    <w:p w14:paraId="0000005E" w14:textId="215223C4"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Esprit d’équipe</w:t>
      </w:r>
    </w:p>
    <w:p w14:paraId="0000005F" w14:textId="24D14E78"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Gestion du stress</w:t>
      </w:r>
    </w:p>
    <w:p w14:paraId="00000060" w14:textId="1BF12BEC"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Assurer une bonne relation client</w:t>
      </w:r>
    </w:p>
    <w:p w14:paraId="00000061" w14:textId="3387C04D"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 xml:space="preserve">Empathie, écoute active (et notamment aux critiques des clients, </w:t>
      </w:r>
      <w:proofErr w:type="spellStart"/>
      <w:r w:rsidR="00F65484" w:rsidRPr="00303E49">
        <w:rPr>
          <w:rFonts w:asciiTheme="majorHAnsi" w:hAnsiTheme="majorHAnsi" w:cstheme="majorHAnsi"/>
        </w:rPr>
        <w:t>etc</w:t>
      </w:r>
      <w:proofErr w:type="spellEnd"/>
      <w:r w:rsidR="00F65484" w:rsidRPr="00303E49">
        <w:rPr>
          <w:rFonts w:asciiTheme="majorHAnsi" w:hAnsiTheme="majorHAnsi" w:cstheme="majorHAnsi"/>
        </w:rPr>
        <w:t>, …)</w:t>
      </w:r>
    </w:p>
    <w:p w14:paraId="00000062" w14:textId="0E2EB263"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Bonne humeur et courtoisie</w:t>
      </w:r>
    </w:p>
    <w:p w14:paraId="00000063" w14:textId="6B583F78" w:rsidR="002B2CF1" w:rsidRPr="00303E49" w:rsidRDefault="00303E49" w:rsidP="00303E49">
      <w:pPr>
        <w:jc w:val="center"/>
        <w:rPr>
          <w:rFonts w:asciiTheme="majorHAnsi" w:hAnsiTheme="majorHAnsi" w:cstheme="majorHAnsi"/>
        </w:rPr>
      </w:pPr>
      <w:r>
        <w:rPr>
          <w:rFonts w:asciiTheme="majorHAnsi" w:hAnsiTheme="majorHAnsi" w:cstheme="majorHAnsi"/>
        </w:rPr>
        <w:t xml:space="preserve">- </w:t>
      </w:r>
      <w:r w:rsidR="00F65484" w:rsidRPr="00303E49">
        <w:rPr>
          <w:rFonts w:asciiTheme="majorHAnsi" w:hAnsiTheme="majorHAnsi" w:cstheme="majorHAnsi"/>
        </w:rPr>
        <w:t>Maîtrise de l’anglais (peut être un +)</w:t>
      </w:r>
    </w:p>
    <w:p w14:paraId="00000064" w14:textId="77777777" w:rsidR="002B2CF1" w:rsidRPr="00303E49" w:rsidRDefault="002B2CF1">
      <w:pPr>
        <w:rPr>
          <w:rFonts w:asciiTheme="majorHAnsi" w:hAnsiTheme="majorHAnsi" w:cstheme="majorHAnsi"/>
        </w:rPr>
      </w:pPr>
    </w:p>
    <w:p w14:paraId="0000007F" w14:textId="0552D37B" w:rsidR="002B2CF1" w:rsidRDefault="002B2CF1">
      <w:pPr>
        <w:rPr>
          <w:rFonts w:asciiTheme="majorHAnsi" w:hAnsiTheme="majorHAnsi" w:cstheme="majorHAnsi"/>
        </w:rPr>
      </w:pPr>
    </w:p>
    <w:p w14:paraId="5587C88F" w14:textId="5525FC9A" w:rsidR="00F65484" w:rsidRDefault="00F65484">
      <w:pPr>
        <w:rPr>
          <w:rFonts w:asciiTheme="majorHAnsi" w:hAnsiTheme="majorHAnsi" w:cstheme="majorHAnsi"/>
        </w:rPr>
      </w:pPr>
    </w:p>
    <w:p w14:paraId="2D5873F1" w14:textId="3564AFC8" w:rsidR="00F65484" w:rsidRDefault="00F65484">
      <w:pPr>
        <w:rPr>
          <w:rFonts w:asciiTheme="majorHAnsi" w:hAnsiTheme="majorHAnsi" w:cstheme="majorHAnsi"/>
        </w:rPr>
      </w:pPr>
    </w:p>
    <w:p w14:paraId="72B84D37" w14:textId="237734B6" w:rsidR="00F65484" w:rsidRDefault="00F65484">
      <w:pPr>
        <w:rPr>
          <w:rFonts w:asciiTheme="majorHAnsi" w:hAnsiTheme="majorHAnsi" w:cstheme="majorHAnsi"/>
        </w:rPr>
      </w:pPr>
    </w:p>
    <w:p w14:paraId="2F2DFC2A" w14:textId="122FAD21" w:rsidR="00F65484" w:rsidRDefault="00F65484">
      <w:pPr>
        <w:rPr>
          <w:rFonts w:asciiTheme="majorHAnsi" w:hAnsiTheme="majorHAnsi" w:cstheme="majorHAnsi"/>
        </w:rPr>
      </w:pPr>
    </w:p>
    <w:p w14:paraId="4A11849C" w14:textId="1D19224D" w:rsidR="00F65484" w:rsidRDefault="00F65484">
      <w:pPr>
        <w:rPr>
          <w:rFonts w:asciiTheme="majorHAnsi" w:hAnsiTheme="majorHAnsi" w:cstheme="majorHAnsi"/>
        </w:rPr>
      </w:pPr>
    </w:p>
    <w:p w14:paraId="68459E57" w14:textId="51D85C8D" w:rsidR="00F65484" w:rsidRDefault="00F65484">
      <w:pPr>
        <w:rPr>
          <w:rFonts w:asciiTheme="majorHAnsi" w:hAnsiTheme="majorHAnsi" w:cstheme="majorHAnsi"/>
        </w:rPr>
      </w:pPr>
    </w:p>
    <w:p w14:paraId="74636B1B" w14:textId="2510DB81" w:rsidR="00F65484" w:rsidRDefault="00F65484">
      <w:pPr>
        <w:rPr>
          <w:rFonts w:asciiTheme="majorHAnsi" w:hAnsiTheme="majorHAnsi" w:cstheme="majorHAnsi"/>
        </w:rPr>
      </w:pPr>
    </w:p>
    <w:p w14:paraId="12C19E89" w14:textId="28EBA9DD" w:rsidR="00F65484" w:rsidRDefault="00F65484">
      <w:pPr>
        <w:rPr>
          <w:rFonts w:asciiTheme="majorHAnsi" w:hAnsiTheme="majorHAnsi" w:cstheme="majorHAnsi"/>
        </w:rPr>
      </w:pPr>
    </w:p>
    <w:p w14:paraId="73E050AF" w14:textId="7F843BC3" w:rsidR="00F65484" w:rsidRDefault="00F65484">
      <w:pPr>
        <w:rPr>
          <w:rFonts w:asciiTheme="majorHAnsi" w:hAnsiTheme="majorHAnsi" w:cstheme="majorHAnsi"/>
        </w:rPr>
      </w:pPr>
    </w:p>
    <w:p w14:paraId="3E467C0D" w14:textId="57812006" w:rsidR="00F65484" w:rsidRDefault="00F65484" w:rsidP="00F65484">
      <w:pPr>
        <w:jc w:val="center"/>
        <w:rPr>
          <w:rFonts w:asciiTheme="majorHAnsi" w:hAnsiTheme="majorHAnsi" w:cstheme="majorHAnsi"/>
        </w:rPr>
      </w:pPr>
    </w:p>
    <w:p w14:paraId="0FB662CB" w14:textId="77777777" w:rsidR="00F65484" w:rsidRDefault="00F65484" w:rsidP="00F65484">
      <w:pPr>
        <w:jc w:val="center"/>
        <w:rPr>
          <w:rFonts w:asciiTheme="majorHAnsi" w:hAnsiTheme="majorHAnsi" w:cstheme="majorHAnsi"/>
        </w:rPr>
      </w:pPr>
    </w:p>
    <w:p w14:paraId="1648EB7E" w14:textId="067F0C4E" w:rsidR="00F65484" w:rsidRDefault="00F65484" w:rsidP="00F65484">
      <w:pPr>
        <w:jc w:val="center"/>
        <w:rPr>
          <w:rFonts w:asciiTheme="majorHAnsi" w:hAnsiTheme="majorHAnsi" w:cstheme="majorHAnsi"/>
        </w:rPr>
      </w:pPr>
    </w:p>
    <w:p w14:paraId="5307C368" w14:textId="6BE05A06" w:rsidR="00F65484" w:rsidRDefault="00F65484" w:rsidP="00F65484">
      <w:pPr>
        <w:jc w:val="center"/>
        <w:rPr>
          <w:rFonts w:asciiTheme="majorHAnsi" w:hAnsiTheme="majorHAnsi" w:cstheme="majorHAnsi"/>
        </w:rPr>
      </w:pPr>
    </w:p>
    <w:p w14:paraId="18EA91F1" w14:textId="79ED8478" w:rsidR="00F65484" w:rsidRDefault="00F65484" w:rsidP="00F65484">
      <w:pPr>
        <w:jc w:val="center"/>
        <w:rPr>
          <w:rFonts w:asciiTheme="majorHAnsi" w:hAnsiTheme="majorHAnsi" w:cstheme="majorHAnsi"/>
        </w:rPr>
      </w:pPr>
    </w:p>
    <w:p w14:paraId="27FFD918" w14:textId="1D383DF8" w:rsidR="00F65484" w:rsidRDefault="00F65484" w:rsidP="00F65484">
      <w:pPr>
        <w:jc w:val="center"/>
        <w:rPr>
          <w:rFonts w:asciiTheme="majorHAnsi" w:hAnsiTheme="majorHAnsi" w:cstheme="majorHAnsi"/>
        </w:rPr>
      </w:pPr>
    </w:p>
    <w:p w14:paraId="11AE1B2E" w14:textId="5F555D25" w:rsidR="00F65484" w:rsidRDefault="00F65484" w:rsidP="00F65484">
      <w:pPr>
        <w:jc w:val="center"/>
        <w:rPr>
          <w:rFonts w:asciiTheme="majorHAnsi" w:hAnsiTheme="majorHAnsi" w:cstheme="majorHAnsi"/>
        </w:rPr>
      </w:pPr>
    </w:p>
    <w:p w14:paraId="68E33F70" w14:textId="71059436" w:rsidR="00F65484" w:rsidRDefault="00F65484" w:rsidP="00F65484">
      <w:pPr>
        <w:jc w:val="center"/>
        <w:rPr>
          <w:rFonts w:asciiTheme="majorHAnsi" w:hAnsiTheme="majorHAnsi" w:cstheme="majorHAnsi"/>
        </w:rPr>
      </w:pPr>
    </w:p>
    <w:p w14:paraId="7E13C45D" w14:textId="57612197" w:rsidR="00F65484" w:rsidRDefault="00F65484" w:rsidP="00F65484">
      <w:pPr>
        <w:jc w:val="center"/>
        <w:rPr>
          <w:rFonts w:asciiTheme="majorHAnsi" w:hAnsiTheme="majorHAnsi" w:cstheme="majorHAnsi"/>
        </w:rPr>
      </w:pPr>
    </w:p>
    <w:p w14:paraId="445276CC" w14:textId="2AA43AE4" w:rsidR="00F65484" w:rsidRDefault="00F65484" w:rsidP="00F65484">
      <w:pPr>
        <w:jc w:val="center"/>
        <w:rPr>
          <w:rFonts w:asciiTheme="majorHAnsi" w:hAnsiTheme="majorHAnsi" w:cstheme="majorHAnsi"/>
        </w:rPr>
      </w:pPr>
    </w:p>
    <w:p w14:paraId="1BA536A6" w14:textId="2C2E3BD3" w:rsidR="00F65484" w:rsidRDefault="00F65484" w:rsidP="00F65484">
      <w:pPr>
        <w:jc w:val="center"/>
        <w:rPr>
          <w:rFonts w:asciiTheme="majorHAnsi" w:hAnsiTheme="majorHAnsi" w:cstheme="majorHAnsi"/>
        </w:rPr>
      </w:pPr>
    </w:p>
    <w:sectPr w:rsidR="00F6548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6C6E"/>
    <w:multiLevelType w:val="multilevel"/>
    <w:tmpl w:val="08946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9763DD"/>
    <w:multiLevelType w:val="multilevel"/>
    <w:tmpl w:val="A32AF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B571E5"/>
    <w:multiLevelType w:val="multilevel"/>
    <w:tmpl w:val="6C267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140E9D"/>
    <w:multiLevelType w:val="multilevel"/>
    <w:tmpl w:val="AED48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472548"/>
    <w:multiLevelType w:val="multilevel"/>
    <w:tmpl w:val="04C8E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AA4022"/>
    <w:multiLevelType w:val="multilevel"/>
    <w:tmpl w:val="31EA2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260EE2"/>
    <w:multiLevelType w:val="multilevel"/>
    <w:tmpl w:val="5F1C3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BA30A4"/>
    <w:multiLevelType w:val="multilevel"/>
    <w:tmpl w:val="7FF2D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E85858"/>
    <w:multiLevelType w:val="multilevel"/>
    <w:tmpl w:val="D032B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6"/>
  </w:num>
  <w:num w:numId="4">
    <w:abstractNumId w:val="5"/>
  </w:num>
  <w:num w:numId="5">
    <w:abstractNumId w:val="7"/>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F1"/>
    <w:rsid w:val="002B2CF1"/>
    <w:rsid w:val="00303E49"/>
    <w:rsid w:val="00AC325D"/>
    <w:rsid w:val="00D3367A"/>
    <w:rsid w:val="00F65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9830"/>
  <w15:docId w15:val="{52DEC98A-0A42-0C4B-8DA8-4F917FCE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Paragraphedeliste">
    <w:name w:val="List Paragraph"/>
    <w:basedOn w:val="Normal"/>
    <w:uiPriority w:val="34"/>
    <w:qFormat/>
    <w:rsid w:val="00303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588</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Noura KRIMAT</cp:lastModifiedBy>
  <cp:revision>2</cp:revision>
  <dcterms:created xsi:type="dcterms:W3CDTF">2021-06-21T14:19:00Z</dcterms:created>
  <dcterms:modified xsi:type="dcterms:W3CDTF">2021-06-21T14:19:00Z</dcterms:modified>
</cp:coreProperties>
</file>